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FE82" w14:textId="6CA55BF0" w:rsidR="00630AE1" w:rsidRPr="00630AE1" w:rsidRDefault="00630AE1" w:rsidP="00630AE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30AE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Załącznik nr </w:t>
      </w:r>
      <w:r w:rsidR="00E1700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3</w:t>
      </w:r>
    </w:p>
    <w:p w14:paraId="2C8E3393" w14:textId="77777777" w:rsidR="00630AE1" w:rsidRPr="00630AE1" w:rsidRDefault="00630AE1" w:rsidP="00630AE1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30AE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</w:t>
      </w:r>
    </w:p>
    <w:p w14:paraId="665D57E8" w14:textId="77777777" w:rsidR="00630AE1" w:rsidRPr="00630AE1" w:rsidRDefault="00630AE1" w:rsidP="00630AE1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26024064" w14:textId="77777777" w:rsidR="00630AE1" w:rsidRPr="00630AE1" w:rsidRDefault="00630AE1" w:rsidP="00630AE1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30AE1">
        <w:rPr>
          <w:rFonts w:ascii="Times New Roman" w:hAnsi="Times New Roman" w:cs="Times New Roman"/>
          <w:sz w:val="24"/>
          <w:szCs w:val="24"/>
          <w:lang w:val="fr-FR"/>
        </w:rPr>
        <w:t>............................, dnia ...........................</w:t>
      </w:r>
    </w:p>
    <w:p w14:paraId="3F6CFF64" w14:textId="77777777" w:rsidR="00630AE1" w:rsidRPr="00630AE1" w:rsidRDefault="00630AE1" w:rsidP="00630AE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2EF4A1" w14:textId="77777777" w:rsidR="00630AE1" w:rsidRPr="00630AE1" w:rsidRDefault="00630AE1" w:rsidP="00630AE1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0AE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46B9B42" w14:textId="77777777" w:rsidR="00630AE1" w:rsidRPr="00630AE1" w:rsidRDefault="00630AE1" w:rsidP="00630A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30AE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O Ś W I A D C Z E N I E </w:t>
      </w:r>
    </w:p>
    <w:p w14:paraId="55857A9B" w14:textId="4C40C0A4" w:rsidR="00051C04" w:rsidRDefault="00051C04" w:rsidP="00051C04">
      <w:pPr>
        <w:jc w:val="both"/>
        <w:rPr>
          <w:rFonts w:ascii="Times New Roman" w:hAnsi="Times New Roman" w:cs="Times New Roman"/>
          <w:sz w:val="24"/>
          <w:szCs w:val="24"/>
        </w:rPr>
      </w:pPr>
      <w:r w:rsidRPr="00051C04">
        <w:rPr>
          <w:rFonts w:ascii="Times New Roman" w:hAnsi="Times New Roman" w:cs="Times New Roman"/>
          <w:sz w:val="24"/>
          <w:szCs w:val="24"/>
        </w:rPr>
        <w:t>Oświadczam, że pracownicy zatrudnieni</w:t>
      </w:r>
      <w:r w:rsidR="00630AE1">
        <w:rPr>
          <w:rFonts w:ascii="Times New Roman" w:hAnsi="Times New Roman" w:cs="Times New Roman"/>
          <w:sz w:val="24"/>
          <w:szCs w:val="24"/>
        </w:rPr>
        <w:t xml:space="preserve"> </w:t>
      </w:r>
      <w:r w:rsidRPr="00051C04">
        <w:rPr>
          <w:rFonts w:ascii="Times New Roman" w:hAnsi="Times New Roman" w:cs="Times New Roman"/>
          <w:sz w:val="24"/>
          <w:szCs w:val="24"/>
        </w:rPr>
        <w:t>w:</w:t>
      </w:r>
    </w:p>
    <w:p w14:paraId="7679D090" w14:textId="77777777" w:rsidR="00EB1105" w:rsidRPr="00051C04" w:rsidRDefault="00EB1105" w:rsidP="00051C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CF4AF" w14:textId="488C5D62" w:rsidR="00051C04" w:rsidRPr="00051C04" w:rsidRDefault="00051C04" w:rsidP="00051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035103" w14:textId="0E6B0483" w:rsidR="00051C04" w:rsidRPr="00051C04" w:rsidRDefault="00051C04" w:rsidP="00051C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1C04">
        <w:rPr>
          <w:rFonts w:ascii="Times New Roman" w:hAnsi="Times New Roman" w:cs="Times New Roman"/>
          <w:sz w:val="20"/>
          <w:szCs w:val="20"/>
        </w:rPr>
        <w:t>(pełna nazwa Pracodawcy)</w:t>
      </w:r>
    </w:p>
    <w:p w14:paraId="11806D32" w14:textId="3E4D70B1" w:rsidR="00051C04" w:rsidRPr="00630AE1" w:rsidRDefault="00630AE1" w:rsidP="00051C0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30AE1">
        <w:rPr>
          <w:rFonts w:ascii="Times New Roman" w:hAnsi="Times New Roman" w:cs="Times New Roman"/>
          <w:sz w:val="24"/>
          <w:szCs w:val="24"/>
        </w:rPr>
        <w:t>w</w:t>
      </w:r>
      <w:r w:rsidR="00051C04" w:rsidRPr="00630AE1">
        <w:rPr>
          <w:rFonts w:ascii="Times New Roman" w:hAnsi="Times New Roman" w:cs="Times New Roman"/>
          <w:sz w:val="24"/>
          <w:szCs w:val="24"/>
        </w:rPr>
        <w:t>skazani do kształcenia w ramach priorytetu nr 3</w:t>
      </w:r>
      <w:r w:rsidRPr="00630AE1">
        <w:rPr>
          <w:rFonts w:ascii="Times New Roman" w:hAnsi="Times New Roman" w:cs="Times New Roman"/>
          <w:sz w:val="24"/>
          <w:szCs w:val="24"/>
        </w:rPr>
        <w:t xml:space="preserve"> (</w:t>
      </w:r>
      <w:r w:rsidRPr="00630AE1">
        <w:rPr>
          <w:rFonts w:ascii="Times New Roman" w:hAnsi="Times New Roman" w:cs="Times New Roman"/>
          <w:i/>
          <w:iCs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630AE1">
        <w:rPr>
          <w:rFonts w:ascii="Times New Roman" w:hAnsi="Times New Roman" w:cs="Times New Roman"/>
          <w:sz w:val="24"/>
          <w:szCs w:val="24"/>
        </w:rPr>
        <w:t>)</w:t>
      </w:r>
      <w:r w:rsidR="0017113D" w:rsidRPr="0017113D">
        <w:rPr>
          <w:rFonts w:ascii="Times New Roman" w:hAnsi="Times New Roman" w:cs="Times New Roman"/>
          <w:sz w:val="24"/>
          <w:szCs w:val="24"/>
        </w:rPr>
        <w:t xml:space="preserve"> </w:t>
      </w:r>
      <w:r w:rsidR="0017113D" w:rsidRPr="0017113D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051C04" w:rsidRPr="00630AE1">
        <w:rPr>
          <w:rFonts w:ascii="Times New Roman" w:hAnsi="Times New Roman" w:cs="Times New Roman"/>
          <w:sz w:val="24"/>
          <w:szCs w:val="24"/>
        </w:rPr>
        <w:t>:</w:t>
      </w:r>
    </w:p>
    <w:p w14:paraId="4DEA63C1" w14:textId="7FA5A161" w:rsidR="00051C04" w:rsidRPr="00051C04" w:rsidRDefault="00051C04" w:rsidP="00051C04">
      <w:pPr>
        <w:jc w:val="both"/>
        <w:rPr>
          <w:rFonts w:ascii="Times New Roman" w:hAnsi="Times New Roman" w:cs="Times New Roman"/>
          <w:sz w:val="24"/>
          <w:szCs w:val="24"/>
        </w:rPr>
      </w:pPr>
      <w:r w:rsidRPr="00051C0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51C04">
        <w:rPr>
          <w:rFonts w:ascii="Times New Roman" w:hAnsi="Times New Roman" w:cs="Times New Roman"/>
          <w:sz w:val="24"/>
          <w:szCs w:val="24"/>
        </w:rPr>
        <w:t xml:space="preserve"> w ciągu jednego roku przed datą złożenia wniosku o dofinansowanie kosztów kształcenia ustawicznego pracowników i pracodawców ze środków Krajowego Funduszu Szkoleniowego, podjęły pracę po przerwie spowodowanej opieką nad dzieckiem</w:t>
      </w:r>
    </w:p>
    <w:p w14:paraId="10BB35B9" w14:textId="62C550B1" w:rsidR="00051C04" w:rsidRPr="00051C04" w:rsidRDefault="00051C04" w:rsidP="00051C04">
      <w:pPr>
        <w:jc w:val="both"/>
        <w:rPr>
          <w:rFonts w:ascii="Times New Roman" w:hAnsi="Times New Roman" w:cs="Times New Roman"/>
          <w:sz w:val="24"/>
          <w:szCs w:val="24"/>
        </w:rPr>
      </w:pPr>
      <w:r w:rsidRPr="00051C0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51C04">
        <w:rPr>
          <w:rFonts w:ascii="Times New Roman" w:hAnsi="Times New Roman" w:cs="Times New Roman"/>
          <w:sz w:val="24"/>
          <w:szCs w:val="24"/>
        </w:rPr>
        <w:t xml:space="preserve"> są członkami rodzin wielodzietnych, którzy na dzień złożenia wniosku posiadają Kartę Dużej Rodziny, bądź spełniają warunki jej posiadania.</w:t>
      </w:r>
    </w:p>
    <w:p w14:paraId="240923DC" w14:textId="77777777" w:rsidR="00051C04" w:rsidRPr="00051C04" w:rsidRDefault="00051C04">
      <w:pPr>
        <w:rPr>
          <w:rFonts w:ascii="Times New Roman" w:hAnsi="Times New Roman" w:cs="Times New Roman"/>
          <w:sz w:val="24"/>
          <w:szCs w:val="24"/>
        </w:rPr>
      </w:pPr>
    </w:p>
    <w:p w14:paraId="6BFE535C" w14:textId="3A38569D" w:rsidR="00051C04" w:rsidRPr="00051C04" w:rsidRDefault="00051C04" w:rsidP="00051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C0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051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51C0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9A56483" w14:textId="6BF42E7D" w:rsidR="00051C04" w:rsidRPr="00630AE1" w:rsidRDefault="00051C04" w:rsidP="00630AE1">
      <w:pPr>
        <w:spacing w:after="0"/>
        <w:ind w:left="4956" w:hanging="3900"/>
        <w:rPr>
          <w:rFonts w:ascii="Times New Roman" w:hAnsi="Times New Roman" w:cs="Times New Roman"/>
          <w:sz w:val="16"/>
          <w:szCs w:val="16"/>
        </w:rPr>
      </w:pPr>
      <w:r w:rsidRPr="00630AE1">
        <w:rPr>
          <w:rFonts w:ascii="Times New Roman" w:hAnsi="Times New Roman" w:cs="Times New Roman"/>
          <w:sz w:val="16"/>
          <w:szCs w:val="16"/>
        </w:rPr>
        <w:t>(miejscowość, data)</w:t>
      </w:r>
      <w:r w:rsidRPr="00630AE1">
        <w:rPr>
          <w:rFonts w:ascii="Times New Roman" w:hAnsi="Times New Roman" w:cs="Times New Roman"/>
          <w:sz w:val="16"/>
          <w:szCs w:val="16"/>
        </w:rPr>
        <w:tab/>
        <w:t>(podpis i pieczątka Pracodawcy lub osoby upoważnionej</w:t>
      </w:r>
      <w:r w:rsidR="00630AE1">
        <w:rPr>
          <w:rFonts w:ascii="Times New Roman" w:hAnsi="Times New Roman" w:cs="Times New Roman"/>
          <w:sz w:val="16"/>
          <w:szCs w:val="16"/>
        </w:rPr>
        <w:br/>
        <w:t xml:space="preserve">               </w:t>
      </w:r>
      <w:r w:rsidRPr="00630AE1">
        <w:rPr>
          <w:rFonts w:ascii="Times New Roman" w:hAnsi="Times New Roman" w:cs="Times New Roman"/>
          <w:sz w:val="16"/>
          <w:szCs w:val="16"/>
        </w:rPr>
        <w:t>do reprezentowania Pracodawcy)</w:t>
      </w:r>
    </w:p>
    <w:p w14:paraId="64EE0ABC" w14:textId="10723B11" w:rsidR="00051C04" w:rsidRPr="0017113D" w:rsidRDefault="00051C04" w:rsidP="00051C0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7113D">
        <w:rPr>
          <w:rFonts w:ascii="Times New Roman" w:hAnsi="Times New Roman" w:cs="Times New Roman"/>
          <w:b/>
          <w:bCs/>
          <w:sz w:val="20"/>
          <w:szCs w:val="20"/>
        </w:rPr>
        <w:t>* zaznaczyć właściwe</w:t>
      </w:r>
    </w:p>
    <w:p w14:paraId="69BAAC0B" w14:textId="39670C18" w:rsidR="00051C04" w:rsidRDefault="0017113D" w:rsidP="00051C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147D65A">
          <v:rect id="_x0000_i1025" style="width:0;height:1.5pt" o:hralign="center" o:hrstd="t" o:hr="t" fillcolor="#a0a0a0" stroked="f"/>
        </w:pict>
      </w:r>
    </w:p>
    <w:p w14:paraId="792918BD" w14:textId="76B35F84" w:rsidR="00051C04" w:rsidRPr="00630AE1" w:rsidRDefault="00051C04" w:rsidP="00EB110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Prawo do posiadania Karty Dużej Rodziny przysługuje wszystkim rodzicom oraz małżonkom rodziców, którzy mają lub mieli na utrzymaniu łącznie co najmniej troje dzieci.</w:t>
      </w:r>
    </w:p>
    <w:p w14:paraId="4C462480" w14:textId="6C803A90" w:rsidR="00051C04" w:rsidRPr="00630AE1" w:rsidRDefault="00051C04" w:rsidP="00EB110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Przez rodzica rozumie się także rodzica zastępczego lub osobę prowadzącą rodzinny dom dziecka.</w:t>
      </w:r>
    </w:p>
    <w:p w14:paraId="350C0278" w14:textId="3C21D62E" w:rsidR="00051C04" w:rsidRPr="00630AE1" w:rsidRDefault="00051C04" w:rsidP="00EB110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Praw</w:t>
      </w:r>
      <w:r w:rsidR="00EB1105" w:rsidRPr="00630AE1">
        <w:rPr>
          <w:rFonts w:ascii="Times New Roman" w:hAnsi="Times New Roman" w:cs="Times New Roman"/>
          <w:sz w:val="14"/>
          <w:szCs w:val="14"/>
        </w:rPr>
        <w:t>o</w:t>
      </w:r>
      <w:r w:rsidRPr="00630AE1">
        <w:rPr>
          <w:rFonts w:ascii="Times New Roman" w:hAnsi="Times New Roman" w:cs="Times New Roman"/>
          <w:sz w:val="14"/>
          <w:szCs w:val="14"/>
        </w:rPr>
        <w:t xml:space="preserve"> do Karty Dużej Rodziny przysługuje także dzieciom:</w:t>
      </w:r>
    </w:p>
    <w:p w14:paraId="1C62B10A" w14:textId="755330B4" w:rsidR="00051C04" w:rsidRPr="00630AE1" w:rsidRDefault="00B92839" w:rsidP="00EB11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w</w:t>
      </w:r>
      <w:r w:rsidR="00051C04" w:rsidRPr="00630AE1">
        <w:rPr>
          <w:rFonts w:ascii="Times New Roman" w:hAnsi="Times New Roman" w:cs="Times New Roman"/>
          <w:sz w:val="14"/>
          <w:szCs w:val="14"/>
        </w:rPr>
        <w:t xml:space="preserve"> wieku do 18. </w:t>
      </w:r>
      <w:r w:rsidRPr="00630AE1">
        <w:rPr>
          <w:rFonts w:ascii="Times New Roman" w:hAnsi="Times New Roman" w:cs="Times New Roman"/>
          <w:sz w:val="14"/>
          <w:szCs w:val="14"/>
        </w:rPr>
        <w:t>r</w:t>
      </w:r>
      <w:r w:rsidR="00051C04" w:rsidRPr="00630AE1">
        <w:rPr>
          <w:rFonts w:ascii="Times New Roman" w:hAnsi="Times New Roman" w:cs="Times New Roman"/>
          <w:sz w:val="14"/>
          <w:szCs w:val="14"/>
        </w:rPr>
        <w:t xml:space="preserve">oku życia, </w:t>
      </w:r>
    </w:p>
    <w:p w14:paraId="2492325E" w14:textId="1D86CB26" w:rsidR="00B92839" w:rsidRPr="00630AE1" w:rsidRDefault="00B92839" w:rsidP="00EB11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w wieku do 25. roku życia – w przypadku dzieci uczących się w szkole lub szkole wyższej,</w:t>
      </w:r>
    </w:p>
    <w:p w14:paraId="56ABEAF8" w14:textId="240F9A7E" w:rsidR="00B92839" w:rsidRPr="00630AE1" w:rsidRDefault="00B92839" w:rsidP="00EB11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 xml:space="preserve">bez ograniczeń wiekowych w przypadku dzieci legitymujących się orzeczeniem o umiarkowanym lub znacznym stopniu niepełnosprawności, </w:t>
      </w:r>
    </w:p>
    <w:p w14:paraId="639371E8" w14:textId="384A12CE" w:rsidR="00B92839" w:rsidRPr="00630AE1" w:rsidRDefault="00B92839" w:rsidP="00EB110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 xml:space="preserve">ale tylko w przypadku, gdy w chwili składania wniosku w rodzinie jest co najmniej troje dzieci spełniających powyższe warunki. </w:t>
      </w:r>
    </w:p>
    <w:p w14:paraId="59800BAD" w14:textId="517B6890" w:rsidR="00B92839" w:rsidRPr="00630AE1" w:rsidRDefault="00B92839" w:rsidP="00EB110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</w:t>
      </w:r>
      <w:r w:rsidR="00EB1105" w:rsidRPr="00630AE1">
        <w:rPr>
          <w:rFonts w:ascii="Times New Roman" w:hAnsi="Times New Roman" w:cs="Times New Roman"/>
          <w:sz w:val="14"/>
          <w:szCs w:val="14"/>
        </w:rPr>
        <w:t xml:space="preserve">u </w:t>
      </w:r>
      <w:r w:rsidRPr="00630AE1">
        <w:rPr>
          <w:rFonts w:ascii="Times New Roman" w:hAnsi="Times New Roman" w:cs="Times New Roman"/>
          <w:sz w:val="14"/>
          <w:szCs w:val="14"/>
        </w:rPr>
        <w:t>rodzinny dom dziecka, w przypadku gdy sąd orzekł o odebraniu im dzieci</w:t>
      </w:r>
      <w:r w:rsidR="00630AE1">
        <w:rPr>
          <w:rFonts w:ascii="Times New Roman" w:hAnsi="Times New Roman" w:cs="Times New Roman"/>
          <w:sz w:val="14"/>
          <w:szCs w:val="14"/>
        </w:rPr>
        <w:t xml:space="preserve"> </w:t>
      </w:r>
      <w:r w:rsidRPr="00630AE1">
        <w:rPr>
          <w:rFonts w:ascii="Times New Roman" w:hAnsi="Times New Roman" w:cs="Times New Roman"/>
          <w:sz w:val="14"/>
          <w:szCs w:val="14"/>
        </w:rPr>
        <w:t>z uwagi na niewłaściwe sprawowanie pieczy zastępczej.</w:t>
      </w:r>
    </w:p>
    <w:p w14:paraId="3CFC88C8" w14:textId="77777777" w:rsidR="00EB1105" w:rsidRPr="00630AE1" w:rsidRDefault="00B92839" w:rsidP="00EB110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Karta jest przyznawana niezależnie od dochodu w rodzinie.</w:t>
      </w:r>
      <w:r w:rsidR="00EB1105" w:rsidRPr="00630AE1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619030F" w14:textId="7922895C" w:rsidR="00B92839" w:rsidRPr="00630AE1" w:rsidRDefault="00B92839" w:rsidP="00EB110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Prawo do posiadania Karty przysługuje członkowi rodziny wielodzietnej, który jest:</w:t>
      </w:r>
    </w:p>
    <w:p w14:paraId="2B2DE26A" w14:textId="7C0769BC" w:rsidR="00B92839" w:rsidRPr="00630AE1" w:rsidRDefault="00EB1105" w:rsidP="00EB110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o</w:t>
      </w:r>
      <w:r w:rsidR="00B92839" w:rsidRPr="00630AE1">
        <w:rPr>
          <w:rFonts w:ascii="Times New Roman" w:hAnsi="Times New Roman" w:cs="Times New Roman"/>
          <w:sz w:val="14"/>
          <w:szCs w:val="14"/>
        </w:rPr>
        <w:t>sobą po</w:t>
      </w:r>
      <w:r w:rsidRPr="00630AE1">
        <w:rPr>
          <w:rFonts w:ascii="Times New Roman" w:hAnsi="Times New Roman" w:cs="Times New Roman"/>
          <w:sz w:val="14"/>
          <w:szCs w:val="14"/>
        </w:rPr>
        <w:t>s</w:t>
      </w:r>
      <w:r w:rsidR="00B92839" w:rsidRPr="00630AE1">
        <w:rPr>
          <w:rFonts w:ascii="Times New Roman" w:hAnsi="Times New Roman" w:cs="Times New Roman"/>
          <w:sz w:val="14"/>
          <w:szCs w:val="14"/>
        </w:rPr>
        <w:t>iadającą obywatelstwo polskie, mającą miejsce zamieszkania na terytorium Rzeczypospolitej Polskiej;</w:t>
      </w:r>
    </w:p>
    <w:p w14:paraId="388B89FB" w14:textId="444F9CE7" w:rsidR="00B92839" w:rsidRPr="00630AE1" w:rsidRDefault="00EB1105" w:rsidP="00EB110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c</w:t>
      </w:r>
      <w:r w:rsidR="00B92839" w:rsidRPr="00630AE1">
        <w:rPr>
          <w:rFonts w:ascii="Times New Roman" w:hAnsi="Times New Roman" w:cs="Times New Roman"/>
          <w:sz w:val="14"/>
          <w:szCs w:val="14"/>
        </w:rPr>
        <w:t>udzoziemcem mającym miejsce zamieszkania na terytorium Rzeczypospolitej Polskiej na podstawie zezwolenia na pobyt stały, zezwolenia na pobyt rezydenta długoterminowego Unii Europejskiej, zezwolenia na pobyt czasowy</w:t>
      </w:r>
      <w:r w:rsidRPr="00630AE1">
        <w:rPr>
          <w:rFonts w:ascii="Times New Roman" w:hAnsi="Times New Roman" w:cs="Times New Roman"/>
          <w:sz w:val="14"/>
          <w:szCs w:val="14"/>
        </w:rPr>
        <w:t xml:space="preserve"> </w:t>
      </w:r>
      <w:r w:rsidR="00B92839" w:rsidRPr="00630AE1">
        <w:rPr>
          <w:rFonts w:ascii="Times New Roman" w:hAnsi="Times New Roman" w:cs="Times New Roman"/>
          <w:sz w:val="14"/>
          <w:szCs w:val="14"/>
        </w:rPr>
        <w:t>udzielony w związku z okolicznością, o której mowa w art. 159 ust. 1 oraz art. 186 ust. 1</w:t>
      </w:r>
      <w:r w:rsidRPr="00630AE1">
        <w:rPr>
          <w:rFonts w:ascii="Times New Roman" w:hAnsi="Times New Roman" w:cs="Times New Roman"/>
          <w:sz w:val="14"/>
          <w:szCs w:val="14"/>
        </w:rPr>
        <w:t xml:space="preserve"> pkt 3 </w:t>
      </w:r>
      <w:r w:rsidR="00B92839" w:rsidRPr="00630AE1">
        <w:rPr>
          <w:rFonts w:ascii="Times New Roman" w:hAnsi="Times New Roman" w:cs="Times New Roman"/>
          <w:sz w:val="14"/>
          <w:szCs w:val="14"/>
        </w:rPr>
        <w:t>ustawy z dnia 12</w:t>
      </w:r>
      <w:r w:rsidRPr="00630AE1">
        <w:rPr>
          <w:rFonts w:ascii="Times New Roman" w:hAnsi="Times New Roman" w:cs="Times New Roman"/>
          <w:sz w:val="14"/>
          <w:szCs w:val="14"/>
        </w:rPr>
        <w:t xml:space="preserve"> </w:t>
      </w:r>
      <w:r w:rsidR="00B92839" w:rsidRPr="00630AE1">
        <w:rPr>
          <w:rFonts w:ascii="Times New Roman" w:hAnsi="Times New Roman" w:cs="Times New Roman"/>
          <w:sz w:val="14"/>
          <w:szCs w:val="14"/>
        </w:rPr>
        <w:t>grudnia 2013 r. o cudzoziemcach (Dz. U. z 202</w:t>
      </w:r>
      <w:r w:rsidRPr="00630AE1">
        <w:rPr>
          <w:rFonts w:ascii="Times New Roman" w:hAnsi="Times New Roman" w:cs="Times New Roman"/>
          <w:sz w:val="14"/>
          <w:szCs w:val="14"/>
        </w:rPr>
        <w:t>3</w:t>
      </w:r>
      <w:r w:rsidR="00B92839" w:rsidRPr="00630AE1">
        <w:rPr>
          <w:rFonts w:ascii="Times New Roman" w:hAnsi="Times New Roman" w:cs="Times New Roman"/>
          <w:sz w:val="14"/>
          <w:szCs w:val="14"/>
        </w:rPr>
        <w:t xml:space="preserve"> poz. </w:t>
      </w:r>
      <w:r w:rsidRPr="00630AE1">
        <w:rPr>
          <w:rFonts w:ascii="Times New Roman" w:hAnsi="Times New Roman" w:cs="Times New Roman"/>
          <w:sz w:val="14"/>
          <w:szCs w:val="14"/>
        </w:rPr>
        <w:t>519</w:t>
      </w:r>
      <w:r w:rsidR="00630AE1">
        <w:rPr>
          <w:rFonts w:ascii="Times New Roman" w:hAnsi="Times New Roman" w:cs="Times New Roman"/>
          <w:sz w:val="14"/>
          <w:szCs w:val="14"/>
        </w:rPr>
        <w:t xml:space="preserve"> </w:t>
      </w:r>
      <w:r w:rsidRPr="00630AE1">
        <w:rPr>
          <w:rFonts w:ascii="Times New Roman" w:hAnsi="Times New Roman" w:cs="Times New Roman"/>
          <w:sz w:val="14"/>
          <w:szCs w:val="14"/>
        </w:rPr>
        <w:t xml:space="preserve">z </w:t>
      </w:r>
      <w:proofErr w:type="spellStart"/>
      <w:r w:rsidRPr="00630AE1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630AE1">
        <w:rPr>
          <w:rFonts w:ascii="Times New Roman" w:hAnsi="Times New Roman" w:cs="Times New Roman"/>
          <w:sz w:val="14"/>
          <w:szCs w:val="14"/>
        </w:rPr>
        <w:t>. zm.</w:t>
      </w:r>
      <w:r w:rsidR="00B92839" w:rsidRPr="00630AE1">
        <w:rPr>
          <w:rFonts w:ascii="Times New Roman" w:hAnsi="Times New Roman" w:cs="Times New Roman"/>
          <w:sz w:val="14"/>
          <w:szCs w:val="14"/>
        </w:rPr>
        <w:t>)</w:t>
      </w:r>
      <w:r w:rsidRPr="00630AE1">
        <w:rPr>
          <w:rFonts w:ascii="Times New Roman" w:hAnsi="Times New Roman" w:cs="Times New Roman"/>
          <w:sz w:val="14"/>
          <w:szCs w:val="14"/>
        </w:rPr>
        <w:t>,</w:t>
      </w:r>
      <w:r w:rsidR="00B92839" w:rsidRPr="00630AE1">
        <w:rPr>
          <w:rFonts w:ascii="Times New Roman" w:hAnsi="Times New Roman" w:cs="Times New Roman"/>
          <w:sz w:val="14"/>
          <w:szCs w:val="14"/>
        </w:rPr>
        <w:t xml:space="preserve"> lub w związku z uzyskaniem w Rzeczypospolitej Polskiej statusu uchodźcy lub ochrony uzupełniającej, jeżeli zamieszkuje z członkami rodziny na terytorium Rzeczypospolitej Polskiej;</w:t>
      </w:r>
    </w:p>
    <w:p w14:paraId="08E973C6" w14:textId="77777777" w:rsidR="00432957" w:rsidRDefault="00EB1105" w:rsidP="00EB110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630AE1">
        <w:rPr>
          <w:rFonts w:ascii="Times New Roman" w:hAnsi="Times New Roman" w:cs="Times New Roman"/>
          <w:sz w:val="14"/>
          <w:szCs w:val="14"/>
        </w:rPr>
        <w:t>m</w:t>
      </w:r>
      <w:r w:rsidR="00B92839" w:rsidRPr="00630AE1">
        <w:rPr>
          <w:rFonts w:ascii="Times New Roman" w:hAnsi="Times New Roman" w:cs="Times New Roman"/>
          <w:sz w:val="14"/>
          <w:szCs w:val="14"/>
        </w:rPr>
        <w:t>ającym miejsce zamieszkania na terytorium Rzeczypospolitej Polskiej obywatelem państwa członkowskiego Unii Europejskiej, państwa członkowskiego Europejskiego Porozumienia o Wolnym Handlu (EFTA) – strony umowy</w:t>
      </w:r>
      <w:r w:rsidRPr="00630AE1">
        <w:rPr>
          <w:rFonts w:ascii="Times New Roman" w:hAnsi="Times New Roman" w:cs="Times New Roman"/>
          <w:sz w:val="14"/>
          <w:szCs w:val="14"/>
        </w:rPr>
        <w:t xml:space="preserve"> </w:t>
      </w:r>
      <w:r w:rsidR="00B92839" w:rsidRPr="00630AE1">
        <w:rPr>
          <w:rFonts w:ascii="Times New Roman" w:hAnsi="Times New Roman" w:cs="Times New Roman"/>
          <w:sz w:val="14"/>
          <w:szCs w:val="14"/>
        </w:rPr>
        <w:t>o Europejskim Obszarze Gospodarczym</w:t>
      </w:r>
      <w:r w:rsidR="00630AE1">
        <w:rPr>
          <w:rFonts w:ascii="Times New Roman" w:hAnsi="Times New Roman" w:cs="Times New Roman"/>
          <w:sz w:val="14"/>
          <w:szCs w:val="14"/>
        </w:rPr>
        <w:t xml:space="preserve"> </w:t>
      </w:r>
      <w:r w:rsidR="00B92839" w:rsidRPr="00630AE1">
        <w:rPr>
          <w:rFonts w:ascii="Times New Roman" w:hAnsi="Times New Roman" w:cs="Times New Roman"/>
          <w:sz w:val="14"/>
          <w:szCs w:val="14"/>
        </w:rPr>
        <w:t>lub Konfederacji Szwa</w:t>
      </w:r>
      <w:r w:rsidRPr="00630AE1">
        <w:rPr>
          <w:rFonts w:ascii="Times New Roman" w:hAnsi="Times New Roman" w:cs="Times New Roman"/>
          <w:sz w:val="14"/>
          <w:szCs w:val="14"/>
        </w:rPr>
        <w:t>j</w:t>
      </w:r>
      <w:r w:rsidR="00B92839" w:rsidRPr="00630AE1">
        <w:rPr>
          <w:rFonts w:ascii="Times New Roman" w:hAnsi="Times New Roman" w:cs="Times New Roman"/>
          <w:sz w:val="14"/>
          <w:szCs w:val="14"/>
        </w:rPr>
        <w:t>carskiej oraz członkom jego rodziny w rozumieniu art. 2</w:t>
      </w:r>
      <w:r w:rsidRPr="00630AE1">
        <w:rPr>
          <w:rFonts w:ascii="Times New Roman" w:hAnsi="Times New Roman" w:cs="Times New Roman"/>
          <w:sz w:val="14"/>
          <w:szCs w:val="14"/>
        </w:rPr>
        <w:t xml:space="preserve"> </w:t>
      </w:r>
      <w:r w:rsidR="00B92839" w:rsidRPr="00630AE1">
        <w:rPr>
          <w:rFonts w:ascii="Times New Roman" w:hAnsi="Times New Roman" w:cs="Times New Roman"/>
          <w:sz w:val="14"/>
          <w:szCs w:val="14"/>
        </w:rPr>
        <w:t>pkt 4 ustawy z dnia 14 lipca 2006 r. o wjeździe na terytorium Rzeczypospolitej Polskiej, pobycie oraz wyjeździe z tego</w:t>
      </w:r>
      <w:r w:rsidRPr="00630AE1">
        <w:rPr>
          <w:rFonts w:ascii="Times New Roman" w:hAnsi="Times New Roman" w:cs="Times New Roman"/>
          <w:sz w:val="14"/>
          <w:szCs w:val="14"/>
        </w:rPr>
        <w:t xml:space="preserve"> terytorium obywateli państw członkowskich Unii Europejskiej</w:t>
      </w:r>
      <w:r w:rsidR="00630AE1">
        <w:rPr>
          <w:rFonts w:ascii="Times New Roman" w:hAnsi="Times New Roman" w:cs="Times New Roman"/>
          <w:sz w:val="14"/>
          <w:szCs w:val="14"/>
        </w:rPr>
        <w:t xml:space="preserve"> </w:t>
      </w:r>
      <w:r w:rsidRPr="00630AE1">
        <w:rPr>
          <w:rFonts w:ascii="Times New Roman" w:hAnsi="Times New Roman" w:cs="Times New Roman"/>
          <w:sz w:val="14"/>
          <w:szCs w:val="14"/>
        </w:rPr>
        <w:t xml:space="preserve">i członków ich rodzin (Dz. U. z 2021 r. poz. 1697 z </w:t>
      </w:r>
      <w:proofErr w:type="spellStart"/>
      <w:r w:rsidRPr="00630AE1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630AE1">
        <w:rPr>
          <w:rFonts w:ascii="Times New Roman" w:hAnsi="Times New Roman" w:cs="Times New Roman"/>
          <w:sz w:val="14"/>
          <w:szCs w:val="14"/>
        </w:rPr>
        <w:t>. zm.), posiadającym prawo pobytu lub prawo stałego pobytu na terytorium Rzeczypospolitej Polskiej.</w:t>
      </w:r>
    </w:p>
    <w:p w14:paraId="14DB4F4E" w14:textId="557287B4" w:rsidR="00B92839" w:rsidRPr="00432957" w:rsidRDefault="00432957" w:rsidP="0043295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Podstawa prawa: u</w:t>
      </w:r>
      <w:r w:rsidRPr="00432957">
        <w:rPr>
          <w:rFonts w:ascii="Times New Roman" w:hAnsi="Times New Roman" w:cs="Times New Roman"/>
          <w:sz w:val="14"/>
          <w:szCs w:val="14"/>
        </w:rPr>
        <w:t>stawa z dnia 5 grudnia 2014 r. o Karcie Dużej Rodziny, Dz. U. z 2023 r. poz. 2424</w:t>
      </w:r>
      <w:r>
        <w:rPr>
          <w:rFonts w:ascii="Times New Roman" w:hAnsi="Times New Roman" w:cs="Times New Roman"/>
          <w:sz w:val="14"/>
          <w:szCs w:val="14"/>
        </w:rPr>
        <w:t>.</w:t>
      </w:r>
    </w:p>
    <w:p w14:paraId="79453643" w14:textId="77777777" w:rsidR="00051C04" w:rsidRPr="00051C04" w:rsidRDefault="00051C04" w:rsidP="00051C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51C04" w:rsidRPr="00051C04" w:rsidSect="00630AE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0102"/>
    <w:multiLevelType w:val="hybridMultilevel"/>
    <w:tmpl w:val="AFAE4876"/>
    <w:lvl w:ilvl="0" w:tplc="52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F1B"/>
    <w:multiLevelType w:val="hybridMultilevel"/>
    <w:tmpl w:val="83860AF0"/>
    <w:lvl w:ilvl="0" w:tplc="D59A29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D7C5B"/>
    <w:multiLevelType w:val="hybridMultilevel"/>
    <w:tmpl w:val="178A9026"/>
    <w:lvl w:ilvl="0" w:tplc="52FC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01504">
    <w:abstractNumId w:val="1"/>
  </w:num>
  <w:num w:numId="2" w16cid:durableId="1273854396">
    <w:abstractNumId w:val="2"/>
  </w:num>
  <w:num w:numId="3" w16cid:durableId="24958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4"/>
    <w:rsid w:val="00012860"/>
    <w:rsid w:val="00051C04"/>
    <w:rsid w:val="0017113D"/>
    <w:rsid w:val="001D04A4"/>
    <w:rsid w:val="00432957"/>
    <w:rsid w:val="00630AE1"/>
    <w:rsid w:val="00805AE2"/>
    <w:rsid w:val="00981DB4"/>
    <w:rsid w:val="00B92839"/>
    <w:rsid w:val="00C84539"/>
    <w:rsid w:val="00E1700E"/>
    <w:rsid w:val="00E668B5"/>
    <w:rsid w:val="00E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7C613"/>
  <w15:chartTrackingRefBased/>
  <w15:docId w15:val="{78FC3280-6257-4650-B9D7-0A45C9C6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Kolaszewska</dc:creator>
  <cp:keywords/>
  <dc:description/>
  <cp:lastModifiedBy>Renata Kolaszewska</cp:lastModifiedBy>
  <cp:revision>7</cp:revision>
  <cp:lastPrinted>2024-02-01T06:58:00Z</cp:lastPrinted>
  <dcterms:created xsi:type="dcterms:W3CDTF">2024-01-18T14:27:00Z</dcterms:created>
  <dcterms:modified xsi:type="dcterms:W3CDTF">2024-02-01T07:04:00Z</dcterms:modified>
</cp:coreProperties>
</file>